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4" w:rsidRPr="000D4C2F" w:rsidRDefault="009E0194" w:rsidP="009E0194">
      <w:pPr>
        <w:jc w:val="center"/>
        <w:rPr>
          <w:rStyle w:val="a3"/>
        </w:rPr>
      </w:pPr>
      <w:r w:rsidRPr="000D4C2F">
        <w:rPr>
          <w:rStyle w:val="a3"/>
        </w:rPr>
        <w:t>Сведения</w:t>
      </w:r>
    </w:p>
    <w:p w:rsidR="00481CF7" w:rsidRPr="000D4C2F" w:rsidRDefault="009E0194" w:rsidP="00481CF7">
      <w:pPr>
        <w:jc w:val="center"/>
        <w:rPr>
          <w:rStyle w:val="a3"/>
        </w:rPr>
      </w:pPr>
      <w:r w:rsidRPr="000D4C2F">
        <w:rPr>
          <w:rStyle w:val="a3"/>
        </w:rPr>
        <w:t>о доходах, расходах, об имуществе и обязательствах имущественного характера</w:t>
      </w:r>
      <w:r>
        <w:rPr>
          <w:rStyle w:val="a3"/>
        </w:rPr>
        <w:t xml:space="preserve"> </w:t>
      </w:r>
    </w:p>
    <w:p w:rsidR="009E0194" w:rsidRPr="000D4C2F" w:rsidRDefault="009E0194" w:rsidP="009E0194">
      <w:pPr>
        <w:jc w:val="center"/>
        <w:rPr>
          <w:rStyle w:val="a3"/>
        </w:rPr>
      </w:pPr>
      <w:r w:rsidRPr="000D4C2F">
        <w:rPr>
          <w:rStyle w:val="a3"/>
        </w:rPr>
        <w:t>членов Правительства Республики Тыва за отчетный период с 1 января 201</w:t>
      </w:r>
      <w:r>
        <w:rPr>
          <w:rStyle w:val="a3"/>
        </w:rPr>
        <w:t>5</w:t>
      </w:r>
      <w:r w:rsidRPr="000D4C2F">
        <w:rPr>
          <w:rStyle w:val="a3"/>
        </w:rPr>
        <w:t xml:space="preserve"> года по 31 декабря 201</w:t>
      </w:r>
      <w:r>
        <w:rPr>
          <w:rStyle w:val="a3"/>
        </w:rPr>
        <w:t>5</w:t>
      </w:r>
      <w:r w:rsidRPr="000D4C2F">
        <w:rPr>
          <w:rStyle w:val="a3"/>
        </w:rPr>
        <w:t xml:space="preserve"> года</w:t>
      </w:r>
    </w:p>
    <w:p w:rsidR="009E0194" w:rsidRPr="000D4C2F" w:rsidRDefault="009E0194" w:rsidP="009E0194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1418"/>
        <w:gridCol w:w="1843"/>
        <w:gridCol w:w="1418"/>
        <w:gridCol w:w="1276"/>
        <w:gridCol w:w="850"/>
        <w:gridCol w:w="993"/>
        <w:gridCol w:w="1559"/>
        <w:gridCol w:w="1417"/>
        <w:gridCol w:w="1559"/>
      </w:tblGrid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:rsidR="009E0194" w:rsidRPr="000D4C2F" w:rsidRDefault="009E0194" w:rsidP="00263818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Должность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Транспортные средства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Деклариро-ванный годовой доход</w:t>
            </w:r>
            <w:r w:rsidRPr="000D4C2F">
              <w:rPr>
                <w:b/>
              </w:rPr>
              <w:t xml:space="preserve"> </w:t>
            </w:r>
            <w:r w:rsidRPr="000D4C2F">
              <w:rPr>
                <w:rFonts w:ascii="Verdana" w:hAnsi="Verdana"/>
                <w:b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D4C2F">
              <w:rPr>
                <w:rFonts w:ascii="Verdana" w:hAnsi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0D4C2F">
              <w:rPr>
                <w:rStyle w:val="a6"/>
                <w:rFonts w:ascii="Verdana" w:hAnsi="Verdana"/>
                <w:b/>
                <w:sz w:val="14"/>
                <w:szCs w:val="14"/>
              </w:rPr>
              <w:t>1</w:t>
            </w:r>
            <w:r w:rsidRPr="000D4C2F">
              <w:rPr>
                <w:b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b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площадь (кв.м),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вид собствен-ности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ind w:left="-84" w:right="-135" w:firstLine="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Фалалеев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первый заместитель Председателя Правительства РТ</w:t>
            </w:r>
            <w:r w:rsidRPr="000D4C2F">
              <w:rPr>
                <w:rFonts w:ascii="Verdana" w:hAnsi="Verdana"/>
                <w:vanish/>
                <w:sz w:val="16"/>
                <w:szCs w:val="16"/>
              </w:rPr>
              <w:t>РеспублиРес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1542,63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2 </w:t>
            </w:r>
            <w:r>
              <w:rPr>
                <w:rFonts w:ascii="Verdana" w:hAnsi="Verdana"/>
                <w:sz w:val="16"/>
                <w:szCs w:val="16"/>
              </w:rPr>
              <w:t>678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2</w:t>
            </w: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579,5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1542,63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1 0</w:t>
            </w:r>
            <w:r>
              <w:rPr>
                <w:rFonts w:ascii="Verdana" w:hAnsi="Verdana"/>
                <w:sz w:val="16"/>
                <w:szCs w:val="16"/>
              </w:rPr>
              <w:t>70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497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888,0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579,5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¼)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Ондар С.К.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left="-83" w:right="-14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и.о. </w:t>
            </w:r>
            <w:r w:rsidRPr="000D4C2F">
              <w:rPr>
                <w:rFonts w:ascii="Verdana" w:hAnsi="Verdana"/>
                <w:sz w:val="16"/>
                <w:szCs w:val="16"/>
              </w:rPr>
              <w:t>заместител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Председателя Правительства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79,30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 ВАЗ, 21060</w:t>
            </w:r>
          </w:p>
        </w:tc>
        <w:tc>
          <w:tcPr>
            <w:tcW w:w="1417" w:type="dxa"/>
            <w:vMerge w:val="restart"/>
          </w:tcPr>
          <w:p w:rsidR="009E0194" w:rsidRPr="00896FFA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997 857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Default="009E0194" w:rsidP="00263818">
            <w:pPr>
              <w:ind w:right="-14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890,0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8D601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Монгал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right="-109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заместител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Pr="000D4C2F">
              <w:rPr>
                <w:rFonts w:ascii="Verdana" w:hAnsi="Verdana"/>
                <w:sz w:val="16"/>
                <w:szCs w:val="16"/>
              </w:rPr>
              <w:t>емельный участок под гараж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КАМАЗ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(самосвал)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3 269 755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Автоприцеп легковой 8213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ГАЗ-66 (фургон)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2999972,0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120 000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49993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ind w:left="-85" w:right="-13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210000,0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Натсак О.Д.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заместитель Председателя Правительства Республики Тыва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49,0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4C2F">
              <w:rPr>
                <w:rFonts w:ascii="Verdana" w:hAnsi="Verdana"/>
                <w:sz w:val="16"/>
                <w:szCs w:val="16"/>
              </w:rPr>
              <w:t>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Ssang Yong Actyon</w:t>
            </w:r>
          </w:p>
        </w:tc>
        <w:tc>
          <w:tcPr>
            <w:tcW w:w="1417" w:type="dxa"/>
            <w:vMerge w:val="restart"/>
          </w:tcPr>
          <w:p w:rsidR="009E0194" w:rsidRPr="00B1324A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2 421 986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36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Дамба-Хуурак А.П.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ind w:left="-83" w:right="-141" w:firstLine="83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заместитель Председателя Правительства РТ</w:t>
            </w:r>
            <w:r>
              <w:rPr>
                <w:rFonts w:ascii="Verdana" w:hAnsi="Verdana"/>
                <w:sz w:val="16"/>
                <w:szCs w:val="16"/>
              </w:rPr>
              <w:t>-- руководитель Администрации Главы РТ и Аппарата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71,10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Mitsubishi </w:t>
            </w:r>
            <w:r w:rsidR="001379C6">
              <w:rPr>
                <w:rFonts w:ascii="Verdana" w:hAnsi="Verdana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Pajero 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2 846 740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71,10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</w:p>
          <w:p w:rsidR="009E0194" w:rsidRPr="00272641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Vista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464 285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Бичелдей К.А.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и.о. </w:t>
            </w:r>
            <w:r w:rsidRPr="000D4C2F">
              <w:rPr>
                <w:rFonts w:ascii="Verdana" w:hAnsi="Verdana"/>
                <w:sz w:val="16"/>
                <w:szCs w:val="16"/>
              </w:rPr>
              <w:t>заместител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2 011 860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58,80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58,80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7E3ED1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E3ED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7E3ED1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E3ED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Toyota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RAV4</w:t>
            </w:r>
          </w:p>
        </w:tc>
        <w:tc>
          <w:tcPr>
            <w:tcW w:w="1417" w:type="dxa"/>
          </w:tcPr>
          <w:p w:rsidR="009E0194" w:rsidRPr="00AC2985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985">
              <w:rPr>
                <w:rFonts w:ascii="Verdana" w:hAnsi="Verdana"/>
                <w:sz w:val="16"/>
                <w:szCs w:val="16"/>
              </w:rPr>
              <w:t xml:space="preserve">879 </w:t>
            </w:r>
            <w:r>
              <w:rPr>
                <w:rFonts w:ascii="Verdana" w:hAnsi="Verdana"/>
                <w:sz w:val="16"/>
                <w:szCs w:val="16"/>
              </w:rPr>
              <w:t>910</w:t>
            </w:r>
          </w:p>
        </w:tc>
        <w:tc>
          <w:tcPr>
            <w:tcW w:w="1559" w:type="dxa"/>
          </w:tcPr>
          <w:p w:rsidR="009E0194" w:rsidRPr="00CE7782" w:rsidRDefault="00CE7782" w:rsidP="00263818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Пак А.В.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заместитель Председателя Правительства РТ – полномочный представитель РТ в г. Москве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1 541 406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Достай О.С.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финансов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Pr="000D4C2F"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1 784 013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76 886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Килижеков Ю.А.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РТ по регулированию контрактной системы в сфере закупок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Pr="000D4C2F"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2 301 587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94,5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Pr="000D4C2F"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9737E1">
              <w:rPr>
                <w:rFonts w:ascii="Verdana" w:hAnsi="Verdana"/>
                <w:sz w:val="16"/>
                <w:szCs w:val="16"/>
              </w:rPr>
              <w:t xml:space="preserve">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42 000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Свинцов А.Б.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строительства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Land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Rover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1 717 883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3/4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194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194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68,0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Jaguar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XF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316,2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Каратаева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экономики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41,3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½)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72,9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1 930 124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632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72,9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334 981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632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72,9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632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3327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323327" w:rsidRPr="000D4C2F" w:rsidRDefault="00323327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23327" w:rsidRPr="009737E1" w:rsidRDefault="00323327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Абрамова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3327" w:rsidRPr="000D4C2F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министр РТ по делам юстиции</w:t>
            </w:r>
          </w:p>
        </w:tc>
        <w:tc>
          <w:tcPr>
            <w:tcW w:w="1418" w:type="dxa"/>
            <w:shd w:val="clear" w:color="auto" w:fill="auto"/>
          </w:tcPr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23327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1073</w:t>
            </w:r>
          </w:p>
          <w:p w:rsidR="00323327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23327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3327" w:rsidRPr="000D4C2F" w:rsidRDefault="005C0633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3327" w:rsidRDefault="005C0633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3327" w:rsidRPr="000D4C2F" w:rsidRDefault="005C0633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3327" w:rsidRDefault="005C0633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</w:p>
          <w:p w:rsidR="005C0633" w:rsidRPr="005C0633" w:rsidRDefault="005C0633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417" w:type="dxa"/>
            <w:vMerge w:val="restart"/>
          </w:tcPr>
          <w:p w:rsidR="00323327" w:rsidRPr="005C0633" w:rsidRDefault="005C0633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3 326 596</w:t>
            </w:r>
          </w:p>
        </w:tc>
        <w:tc>
          <w:tcPr>
            <w:tcW w:w="1559" w:type="dxa"/>
            <w:vMerge w:val="restart"/>
          </w:tcPr>
          <w:p w:rsidR="00323327" w:rsidRPr="005C0633" w:rsidRDefault="005C0633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323327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23327" w:rsidRPr="000D4C2F" w:rsidRDefault="00323327" w:rsidP="00323327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3327" w:rsidRDefault="00323327" w:rsidP="00323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30,55</w:t>
            </w:r>
          </w:p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23327" w:rsidRPr="000D4C2F" w:rsidRDefault="00323327" w:rsidP="0032332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3327" w:rsidRDefault="00323327" w:rsidP="0032332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3327" w:rsidRPr="000D4C2F" w:rsidRDefault="00323327" w:rsidP="0032332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327" w:rsidRPr="000D4C2F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327" w:rsidRP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3327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23327" w:rsidRPr="000D4C2F" w:rsidRDefault="00323327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3327" w:rsidRDefault="00323327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23327" w:rsidRDefault="001D403A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23327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D403A" w:rsidRDefault="001D403A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80,0</w:t>
            </w:r>
          </w:p>
          <w:p w:rsidR="00323327" w:rsidRDefault="001D403A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1418" w:type="dxa"/>
            <w:shd w:val="clear" w:color="auto" w:fill="auto"/>
          </w:tcPr>
          <w:p w:rsidR="00323327" w:rsidRDefault="001D403A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23327" w:rsidRPr="000D4C2F" w:rsidRDefault="00323327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3327" w:rsidRDefault="00323327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3327" w:rsidRPr="000D4C2F" w:rsidRDefault="00323327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327" w:rsidRPr="000D4C2F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3327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327" w:rsidRPr="00323327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3327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23327" w:rsidRPr="000D4C2F" w:rsidRDefault="00323327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3327" w:rsidRDefault="00323327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327" w:rsidRDefault="00323327" w:rsidP="00323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23327" w:rsidRDefault="001D403A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23327" w:rsidRDefault="001D403A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30,55</w:t>
            </w:r>
          </w:p>
        </w:tc>
        <w:tc>
          <w:tcPr>
            <w:tcW w:w="1418" w:type="dxa"/>
            <w:shd w:val="clear" w:color="auto" w:fill="auto"/>
          </w:tcPr>
          <w:p w:rsidR="00323327" w:rsidRDefault="001D403A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23327" w:rsidRPr="000D4C2F" w:rsidRDefault="00323327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3327" w:rsidRDefault="00323327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3327" w:rsidRPr="000D4C2F" w:rsidRDefault="00323327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327" w:rsidRPr="000D4C2F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3327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327" w:rsidRPr="00323327" w:rsidRDefault="00323327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Тыт-оол Ю.Д.</w:t>
            </w:r>
          </w:p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сельского хозяйства и продовольствия 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72,50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0194" w:rsidRPr="00F067D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</w:t>
            </w:r>
            <w:r w:rsidRPr="00F067D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4C2F">
              <w:rPr>
                <w:rFonts w:ascii="Verdana" w:hAnsi="Verdana"/>
                <w:sz w:val="16"/>
                <w:szCs w:val="16"/>
              </w:rPr>
              <w:t>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F067D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Land Cruiser 200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1 151 821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DE1A41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33073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супруги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1 599 649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Бады О.О.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дорожно-транспортного комплекса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1199,0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Lexus RX </w:t>
            </w:r>
            <w:r w:rsidRPr="000D4C2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2 </w:t>
            </w:r>
            <w:r>
              <w:rPr>
                <w:rFonts w:ascii="Verdana" w:hAnsi="Verdana"/>
                <w:sz w:val="16"/>
                <w:szCs w:val="16"/>
              </w:rPr>
              <w:t>096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405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4C2F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0D4C2F">
              <w:rPr>
                <w:rFonts w:ascii="Verdana" w:hAnsi="Verdana"/>
                <w:sz w:val="16"/>
                <w:szCs w:val="16"/>
              </w:rPr>
              <w:t>,5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461 822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Тамдын А.К.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культуры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Wish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1 638 006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9E0194" w:rsidRPr="00BD7745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 00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4C2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3D057C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3D057C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3D057C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Ооржак Ю.О.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right="-109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по делам молодежи  и спорта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0D4C2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Lexus RX </w:t>
            </w:r>
            <w:r w:rsidRPr="000D4C2F">
              <w:rPr>
                <w:rFonts w:ascii="Verdana" w:hAnsi="Verdana"/>
                <w:sz w:val="16"/>
                <w:szCs w:val="16"/>
              </w:rPr>
              <w:t>33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2 023 078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164,7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000C2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771 845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164,7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Санчаа Т.О.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образования и науки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0D4C2F">
              <w:rPr>
                <w:rFonts w:ascii="Verdana" w:hAnsi="Verdana"/>
                <w:sz w:val="16"/>
                <w:szCs w:val="16"/>
              </w:rPr>
              <w:t>8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(долевая 1/3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1 200 853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33,60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0D4C2F">
              <w:rPr>
                <w:rFonts w:ascii="Verdana" w:hAnsi="Verdana"/>
                <w:sz w:val="16"/>
                <w:szCs w:val="16"/>
              </w:rPr>
              <w:t>8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(долевая 1/3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4C2F">
              <w:rPr>
                <w:rFonts w:ascii="Verdana" w:hAnsi="Verdana"/>
                <w:sz w:val="16"/>
                <w:szCs w:val="16"/>
              </w:rPr>
              <w:t>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Chevrolet Niva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808 450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Донгак О.Э.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здравоохранения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1 </w:t>
            </w:r>
            <w:r>
              <w:rPr>
                <w:rFonts w:ascii="Verdana" w:hAnsi="Verdana"/>
                <w:sz w:val="16"/>
                <w:szCs w:val="16"/>
              </w:rPr>
              <w:t>517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2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</w:t>
            </w:r>
            <w:r w:rsidRPr="000D4C2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680595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Land Rover Defender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5 909 977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9E0194" w:rsidRPr="007150BA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Мазда СХ 5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7150BA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под гараж</w:t>
            </w:r>
          </w:p>
        </w:tc>
        <w:tc>
          <w:tcPr>
            <w:tcW w:w="850" w:type="dxa"/>
            <w:shd w:val="clear" w:color="auto" w:fill="auto"/>
          </w:tcPr>
          <w:p w:rsidR="009E0194" w:rsidRPr="007150BA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24.0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113,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0D4C2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Тас-оол Л.Ш.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труда и социальной политики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Nissan Primera</w:t>
            </w:r>
          </w:p>
        </w:tc>
        <w:tc>
          <w:tcPr>
            <w:tcW w:w="1417" w:type="dxa"/>
            <w:vMerge w:val="restart"/>
          </w:tcPr>
          <w:p w:rsidR="009E0194" w:rsidRPr="00546F69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1 776 207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144 810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Кажин-оол Р.В.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топлива и энергетики 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24,6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Subaru Outback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1 727 615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70,1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70,1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668 514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70,1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Шойгу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left="-108" w:right="-109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информатизации и связи Республики Тыва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162,7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1 626 359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ind w:left="-108" w:right="-10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1476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56,8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Чульдум Э.К.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земельных и имущественных отношений 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678,82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а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D4C2F">
              <w:rPr>
                <w:rFonts w:ascii="Verdana" w:hAnsi="Verdana"/>
                <w:sz w:val="14"/>
                <w:szCs w:val="14"/>
              </w:rPr>
              <w:t>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 xml:space="preserve">Toyota Land 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ruiser 200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9E0194" w:rsidRPr="00323327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грузовой</w:t>
            </w:r>
            <w:r w:rsidRPr="0032332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</w:rPr>
              <w:t>тягач</w:t>
            </w:r>
            <w:r w:rsidRPr="0032332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</w:rPr>
              <w:t>седельн</w:t>
            </w:r>
            <w:r>
              <w:rPr>
                <w:rFonts w:ascii="Verdana" w:hAnsi="Verdana"/>
                <w:sz w:val="14"/>
                <w:szCs w:val="14"/>
              </w:rPr>
              <w:t>ый</w:t>
            </w:r>
            <w:r w:rsidRPr="00323327">
              <w:rPr>
                <w:rFonts w:ascii="Verdana" w:hAnsi="Verdana"/>
                <w:sz w:val="14"/>
                <w:szCs w:val="14"/>
              </w:rPr>
              <w:t>.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332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VNL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грузовой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</w:rPr>
              <w:t>фургон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MITSUBISI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FUSO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грузовой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</w:rPr>
              <w:t>фургон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ISUZU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ELF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грузовой рефрижератор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HINO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RANGER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полуприцеп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KRONE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SDP</w:t>
            </w:r>
            <w:r w:rsidRPr="00114FFE">
              <w:rPr>
                <w:rFonts w:ascii="Verdana" w:hAnsi="Verdana"/>
                <w:sz w:val="14"/>
                <w:szCs w:val="14"/>
              </w:rPr>
              <w:t xml:space="preserve"> 24</w:t>
            </w:r>
          </w:p>
          <w:p w:rsidR="009E0194" w:rsidRPr="00114FFE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полуприцеп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4"/>
                <w:szCs w:val="14"/>
                <w:lang w:val="en-US"/>
              </w:rPr>
              <w:t>SPIER SGL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1 635 581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82,3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454,4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318,0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 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82,3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УАЗ 3151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8 623 117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1400,0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817</w:t>
            </w:r>
            <w:r w:rsidRPr="000D4C2F">
              <w:rPr>
                <w:rFonts w:ascii="Verdana" w:hAnsi="Verdana"/>
                <w:sz w:val="16"/>
                <w:szCs w:val="16"/>
              </w:rPr>
              <w:t>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48,9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119,8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906A63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</w:p>
          <w:p w:rsidR="009E0194" w:rsidRPr="00906A63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Venza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175,7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906</w:t>
            </w:r>
            <w:r w:rsidRPr="000D4C2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Кыргыс Ч.С.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министр природных ресурсов и экологии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tabs>
                <w:tab w:val="left" w:pos="353"/>
                <w:tab w:val="center" w:pos="53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1 275 955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1200,0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40,9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40,9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4 700 257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C2F">
              <w:rPr>
                <w:rFonts w:ascii="Verdana" w:hAnsi="Verdana"/>
                <w:sz w:val="14"/>
                <w:szCs w:val="14"/>
              </w:rPr>
              <w:t>Германия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Куулар Г.Д.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председатель Государственного комитета по охране объектов животного мира</w:t>
            </w:r>
          </w:p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 xml:space="preserve"> и водных биологических ресурсов РТ 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80,8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Нива-Шевроле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1 906 859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80,8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519 068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Бараан А.Т.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114FFE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председатель Государственного комитета по лесному хозяйству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65.0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Mazda 06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1 360 124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600.0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63,60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Тыт-оол С.Д.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Руководитель </w:t>
            </w:r>
            <w:r w:rsidRPr="00D92A8C">
              <w:rPr>
                <w:rFonts w:ascii="Verdana" w:hAnsi="Verdana"/>
                <w:sz w:val="16"/>
                <w:szCs w:val="16"/>
              </w:rPr>
              <w:t>Служб</w:t>
            </w:r>
            <w:r>
              <w:rPr>
                <w:rFonts w:ascii="Verdana" w:hAnsi="Verdana"/>
                <w:sz w:val="16"/>
                <w:szCs w:val="16"/>
              </w:rPr>
              <w:t>ы</w:t>
            </w:r>
            <w:r w:rsidRPr="00D92A8C">
              <w:rPr>
                <w:rFonts w:ascii="Verdana" w:hAnsi="Verdana"/>
                <w:sz w:val="16"/>
                <w:szCs w:val="16"/>
              </w:rPr>
              <w:t xml:space="preserve"> по финансово-бюджетному надзору Р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1 599 649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FA16D6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114FFE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а</w:t>
            </w:r>
            <w:r w:rsidRPr="00FA16D6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м</w:t>
            </w:r>
            <w:r w:rsidRPr="00FA16D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1417" w:type="dxa"/>
            <w:vMerge w:val="restart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1 151 821</w:t>
            </w:r>
          </w:p>
        </w:tc>
        <w:tc>
          <w:tcPr>
            <w:tcW w:w="1559" w:type="dxa"/>
            <w:vMerge w:val="restart"/>
          </w:tcPr>
          <w:p w:rsidR="009E0194" w:rsidRPr="00854426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FA16D6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 ГАЗ 33073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FA16D6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FA16D6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 МАЗ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Саая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</w:t>
            </w:r>
            <w:r w:rsidRPr="000D4C2F">
              <w:rPr>
                <w:rFonts w:ascii="Verdana" w:hAnsi="Verdana"/>
                <w:sz w:val="16"/>
                <w:szCs w:val="16"/>
              </w:rPr>
              <w:t>уководител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Службы по ветеринарному надзору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651,5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Gaia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1 053 304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67,4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651,5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274 925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67,4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651,4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tabs>
                <w:tab w:val="left" w:pos="458"/>
                <w:tab w:val="center" w:pos="600"/>
              </w:tabs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ab/>
              <w:t>-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tabs>
                <w:tab w:val="left" w:pos="458"/>
                <w:tab w:val="center" w:pos="60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651,4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Тарый Г.С.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руководитель Службы по техническому надзору за состоянием самоходных машин и других видов техники РТ</w:t>
            </w:r>
          </w:p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Chery T11FL</w:t>
            </w:r>
          </w:p>
        </w:tc>
        <w:tc>
          <w:tcPr>
            <w:tcW w:w="1417" w:type="dxa"/>
            <w:vMerge w:val="restart"/>
          </w:tcPr>
          <w:p w:rsidR="009E0194" w:rsidRPr="003E2BE5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1 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626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982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</w:p>
          <w:p w:rsidR="009E0194" w:rsidRPr="00292F51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3E2BE5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921 478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Ооржак М.Р.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 руководитель Службы государственной жилищной инспекции и строительного надзора РТ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  <w:r w:rsidRPr="000D4C2F">
              <w:rPr>
                <w:rFonts w:ascii="Verdana" w:hAnsi="Verdana"/>
                <w:sz w:val="16"/>
                <w:szCs w:val="16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а/м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793 988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0D4C2F">
              <w:rPr>
                <w:rFonts w:ascii="Verdana" w:hAnsi="Verdana"/>
                <w:sz w:val="16"/>
                <w:szCs w:val="16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Шапошникова Ч.Х.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руководитель Службы по лицензированию и надзору отдельных видов деятельности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63,4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Coro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1 117 821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Чанзан Ш.С.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директор Агентства по обеспечению деятельности в области гражданской обороны, защиты населения и территорий от чрезвычайных ситуаций и спасения на </w:t>
            </w: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>водах на территории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87,0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0194" w:rsidRPr="003314A1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 Fielder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1 798 030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B33F67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Camry</w:t>
            </w:r>
          </w:p>
        </w:tc>
        <w:tc>
          <w:tcPr>
            <w:tcW w:w="1417" w:type="dxa"/>
            <w:vMerge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 гараж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87</w:t>
            </w:r>
            <w:r w:rsidRPr="000D4C2F">
              <w:rPr>
                <w:rFonts w:ascii="Verdana" w:hAnsi="Verdana"/>
                <w:sz w:val="16"/>
                <w:szCs w:val="16"/>
              </w:rPr>
              <w:t>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Москаленко Т.Н.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начальник  Управления </w:t>
            </w:r>
          </w:p>
          <w:p w:rsidR="009E0194" w:rsidRPr="000D4C2F" w:rsidRDefault="009E0194" w:rsidP="00263818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ЗАГС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61,3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143,5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1 240 251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143,5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Toyota Caldina</w:t>
            </w:r>
          </w:p>
        </w:tc>
        <w:tc>
          <w:tcPr>
            <w:tcW w:w="1417" w:type="dxa"/>
            <w:vMerge w:val="restart"/>
          </w:tcPr>
          <w:p w:rsidR="009E0194" w:rsidRPr="0091449A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109 183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Ооржак Ю.К.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директор Агентства по жилищному и коммунальному хозяйству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Lexus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>
              <w:rPr>
                <w:rFonts w:ascii="Verdana" w:hAnsi="Verdana"/>
                <w:sz w:val="16"/>
                <w:szCs w:val="16"/>
              </w:rPr>
              <w:t xml:space="preserve"> 350</w:t>
            </w:r>
            <w:r w:rsidRPr="000D4C2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1 453 026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9F61EA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898,0</w:t>
            </w:r>
          </w:p>
          <w:p w:rsidR="009E0194" w:rsidRPr="009F61EA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9F61EA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949 643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Ондар Ч.Ч-Д.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директор Агентства по внешнеэкономическим связям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а/м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Lifan X 60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1 527 841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   участок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547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547,0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770 492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Кужугет Р.Б.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директор Агентства по делам семьи и детей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71,6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1 400 392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739,0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87,0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E0194" w:rsidRPr="000D4C2F" w:rsidRDefault="009E0194" w:rsidP="0026381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Сарыглар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управляющий делами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1002,0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а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4C2F">
              <w:rPr>
                <w:rFonts w:ascii="Verdana" w:hAnsi="Verdana"/>
                <w:sz w:val="16"/>
                <w:szCs w:val="16"/>
              </w:rPr>
              <w:t>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 xml:space="preserve">Toyota Land </w:t>
            </w:r>
            <w:r>
              <w:rPr>
                <w:rFonts w:ascii="Verdana" w:hAnsi="Verdana"/>
                <w:sz w:val="16"/>
                <w:szCs w:val="16"/>
              </w:rPr>
              <w:t>С</w:t>
            </w:r>
            <w:r w:rsidRPr="000D4C2F">
              <w:rPr>
                <w:rFonts w:ascii="Verdana" w:hAnsi="Verdana"/>
                <w:sz w:val="16"/>
                <w:szCs w:val="16"/>
                <w:lang w:val="en-US"/>
              </w:rPr>
              <w:t>ruiser 200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1 398 122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179,0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37,5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2/3)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77,9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65,1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36,0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878 555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37,5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2/3)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9E0194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30,0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77,9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37,5</w:t>
            </w:r>
          </w:p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(долевая, 2/3)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0194" w:rsidRPr="000D4C2F" w:rsidTr="0025225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E0194" w:rsidRPr="000D4C2F" w:rsidRDefault="009E0194" w:rsidP="00263818">
            <w:pPr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E0194" w:rsidRPr="009737E1" w:rsidRDefault="009E0194" w:rsidP="002638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37E1">
              <w:rPr>
                <w:rFonts w:ascii="Verdana" w:hAnsi="Verdana"/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0194" w:rsidRPr="000D4C2F" w:rsidRDefault="009E0194" w:rsidP="00263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C2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9E0194" w:rsidRPr="000D4C2F" w:rsidRDefault="009E0194" w:rsidP="009E0194">
      <w:pPr>
        <w:pStyle w:val="a4"/>
        <w:ind w:firstLine="709"/>
        <w:jc w:val="both"/>
        <w:rPr>
          <w:lang w:val="ru-RU"/>
        </w:rPr>
      </w:pPr>
    </w:p>
    <w:p w:rsidR="00D71EBB" w:rsidRPr="00555AA3" w:rsidRDefault="00D71EBB" w:rsidP="00BF0DD6">
      <w:pPr>
        <w:ind w:firstLine="709"/>
        <w:jc w:val="both"/>
        <w:rPr>
          <w:sz w:val="28"/>
          <w:szCs w:val="28"/>
        </w:rPr>
      </w:pPr>
    </w:p>
    <w:sectPr w:rsidR="00D71EBB" w:rsidRPr="00555AA3" w:rsidSect="00D836CF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47" w:rsidRDefault="00F43F47">
      <w:r>
        <w:separator/>
      </w:r>
    </w:p>
  </w:endnote>
  <w:endnote w:type="continuationSeparator" w:id="0">
    <w:p w:rsidR="00F43F47" w:rsidRDefault="00F4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47" w:rsidRDefault="00F43F47">
      <w:r>
        <w:separator/>
      </w:r>
    </w:p>
  </w:footnote>
  <w:footnote w:type="continuationSeparator" w:id="0">
    <w:p w:rsidR="00F43F47" w:rsidRDefault="00F4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AE" w:rsidRPr="00F70F9D" w:rsidRDefault="00481CF7">
    <w:pPr>
      <w:pStyle w:val="a7"/>
      <w:jc w:val="center"/>
      <w:rPr>
        <w:sz w:val="20"/>
        <w:szCs w:val="20"/>
      </w:rPr>
    </w:pPr>
    <w:r w:rsidRPr="00F70F9D">
      <w:rPr>
        <w:sz w:val="20"/>
        <w:szCs w:val="20"/>
      </w:rPr>
      <w:fldChar w:fldCharType="begin"/>
    </w:r>
    <w:r w:rsidRPr="00F70F9D">
      <w:rPr>
        <w:sz w:val="20"/>
        <w:szCs w:val="20"/>
      </w:rPr>
      <w:instrText xml:space="preserve"> PAGE   \* MERGEFORMAT </w:instrText>
    </w:r>
    <w:r w:rsidRPr="00F70F9D">
      <w:rPr>
        <w:sz w:val="20"/>
        <w:szCs w:val="20"/>
      </w:rPr>
      <w:fldChar w:fldCharType="separate"/>
    </w:r>
    <w:r w:rsidR="001379C6">
      <w:rPr>
        <w:noProof/>
        <w:sz w:val="20"/>
        <w:szCs w:val="20"/>
      </w:rPr>
      <w:t>2</w:t>
    </w:r>
    <w:r w:rsidRPr="00F70F9D">
      <w:rPr>
        <w:sz w:val="20"/>
        <w:szCs w:val="20"/>
      </w:rPr>
      <w:fldChar w:fldCharType="end"/>
    </w:r>
  </w:p>
  <w:p w:rsidR="005E52AE" w:rsidRDefault="00F43F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4"/>
    <w:rsid w:val="001379C6"/>
    <w:rsid w:val="001D403A"/>
    <w:rsid w:val="001D66B5"/>
    <w:rsid w:val="0025225B"/>
    <w:rsid w:val="00323327"/>
    <w:rsid w:val="003816E2"/>
    <w:rsid w:val="003E40C9"/>
    <w:rsid w:val="00481CF7"/>
    <w:rsid w:val="00555AA3"/>
    <w:rsid w:val="005C0633"/>
    <w:rsid w:val="009E0194"/>
    <w:rsid w:val="00BF0DD6"/>
    <w:rsid w:val="00CE7782"/>
    <w:rsid w:val="00D71EBB"/>
    <w:rsid w:val="00DA38A7"/>
    <w:rsid w:val="00E07621"/>
    <w:rsid w:val="00E74962"/>
    <w:rsid w:val="00F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D7CC"/>
  <w15:chartTrackingRefBased/>
  <w15:docId w15:val="{923B4A30-3AEB-4EEB-8BED-09C4633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194"/>
    <w:rPr>
      <w:b/>
      <w:bCs/>
    </w:rPr>
  </w:style>
  <w:style w:type="paragraph" w:styleId="a4">
    <w:name w:val="footnote text"/>
    <w:basedOn w:val="a"/>
    <w:link w:val="a5"/>
    <w:uiPriority w:val="99"/>
    <w:rsid w:val="009E0194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9E019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9E019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E0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0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9E0194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9E01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01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2100</Words>
  <Characters>11973</Characters>
  <Application>Microsoft Office Word</Application>
  <DocSecurity>0</DocSecurity>
  <Lines>99</Lines>
  <Paragraphs>28</Paragraphs>
  <ScaleCrop>false</ScaleCrop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Кыргыс C.М.</cp:lastModifiedBy>
  <cp:revision>12</cp:revision>
  <dcterms:created xsi:type="dcterms:W3CDTF">2016-04-16T07:34:00Z</dcterms:created>
  <dcterms:modified xsi:type="dcterms:W3CDTF">2016-05-14T12:19:00Z</dcterms:modified>
</cp:coreProperties>
</file>